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998775" w14:textId="77777777" w:rsidR="00604FF3" w:rsidRPr="00BE1C7C" w:rsidRDefault="004E2980" w:rsidP="00604FF3">
      <w:pPr>
        <w:tabs>
          <w:tab w:val="left" w:pos="6804"/>
        </w:tabs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ab/>
      </w:r>
    </w:p>
    <w:p w14:paraId="14EE730A" w14:textId="77777777" w:rsidR="00604FF3" w:rsidRPr="00BE1C7C" w:rsidRDefault="007B4EF5" w:rsidP="00604FF3">
      <w:pPr>
        <w:tabs>
          <w:tab w:val="left" w:pos="6804"/>
        </w:tabs>
        <w:rPr>
          <w:rFonts w:ascii="Open Sans" w:hAnsi="Open Sans" w:cs="Open Sans"/>
          <w:b/>
          <w:sz w:val="20"/>
        </w:rPr>
      </w:pPr>
    </w:p>
    <w:p w14:paraId="1AC010D0" w14:textId="77777777" w:rsidR="00604FF3" w:rsidRPr="00BE1C7C" w:rsidRDefault="004E2980" w:rsidP="00604FF3">
      <w:pPr>
        <w:tabs>
          <w:tab w:val="left" w:pos="6804"/>
        </w:tabs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ab/>
        <w:t>Rekommandert</w:t>
      </w:r>
    </w:p>
    <w:p w14:paraId="5551CEA8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Til</w:t>
      </w:r>
    </w:p>
    <w:p w14:paraId="3E71EDBB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Arbeidsgiver</w:t>
      </w:r>
    </w:p>
    <w:p w14:paraId="33B9EB96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7E8FAC5C" w14:textId="77777777" w:rsidR="00604FF3" w:rsidRPr="00BE1C7C" w:rsidRDefault="007B4EF5" w:rsidP="00604FF3">
      <w:pPr>
        <w:rPr>
          <w:rFonts w:ascii="Open Sans" w:hAnsi="Open Sans" w:cs="Open Sans"/>
          <w:b/>
          <w:sz w:val="20"/>
        </w:rPr>
      </w:pPr>
    </w:p>
    <w:p w14:paraId="68D44193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>PÅKRAV</w:t>
      </w:r>
    </w:p>
    <w:p w14:paraId="31E4A3DB" w14:textId="77777777" w:rsidR="00604FF3" w:rsidRPr="00BE1C7C" w:rsidRDefault="004E2980" w:rsidP="00604FF3">
      <w:pPr>
        <w:rPr>
          <w:rFonts w:ascii="Open Sans" w:hAnsi="Open Sans" w:cs="Open Sans"/>
          <w:b/>
          <w:sz w:val="20"/>
        </w:rPr>
      </w:pPr>
      <w:r w:rsidRPr="00BE1C7C">
        <w:rPr>
          <w:rFonts w:ascii="Open Sans" w:hAnsi="Open Sans" w:cs="Open Sans"/>
          <w:b/>
          <w:sz w:val="20"/>
        </w:rPr>
        <w:t>……………………………………</w:t>
      </w:r>
      <w:proofErr w:type="gramStart"/>
      <w:r w:rsidRPr="00BE1C7C">
        <w:rPr>
          <w:rFonts w:ascii="Open Sans" w:hAnsi="Open Sans" w:cs="Open Sans"/>
          <w:b/>
          <w:sz w:val="20"/>
        </w:rPr>
        <w:t>………….</w:t>
      </w:r>
      <w:proofErr w:type="gramEnd"/>
      <w:r w:rsidRPr="00BE1C7C">
        <w:rPr>
          <w:rFonts w:ascii="Open Sans" w:hAnsi="Open Sans" w:cs="Open Sans"/>
          <w:b/>
          <w:sz w:val="20"/>
        </w:rPr>
        <w:t>.: LØNN OG FERIEPENGER</w:t>
      </w:r>
    </w:p>
    <w:p w14:paraId="2B6EE146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57C516AA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………………………</w:t>
      </w:r>
      <w:proofErr w:type="gramStart"/>
      <w:r w:rsidRPr="00BE1C7C">
        <w:rPr>
          <w:rFonts w:ascii="Open Sans" w:hAnsi="Open Sans" w:cs="Open Sans"/>
          <w:sz w:val="20"/>
        </w:rPr>
        <w:t>………….</w:t>
      </w:r>
      <w:proofErr w:type="gramEnd"/>
      <w:r w:rsidRPr="00BE1C7C">
        <w:rPr>
          <w:rFonts w:ascii="Open Sans" w:hAnsi="Open Sans" w:cs="Open Sans"/>
          <w:sz w:val="20"/>
        </w:rPr>
        <w:t>.har bedt om bistand i samband med at ………………………..</w:t>
      </w:r>
      <w:r w:rsidRPr="00BE1C7C">
        <w:rPr>
          <w:rFonts w:ascii="Open Sans" w:hAnsi="Open Sans" w:cs="Open Sans"/>
          <w:b/>
          <w:sz w:val="20"/>
        </w:rPr>
        <w:t xml:space="preserve"> </w:t>
      </w:r>
      <w:r w:rsidRPr="00BE1C7C">
        <w:rPr>
          <w:rFonts w:ascii="Open Sans" w:hAnsi="Open Sans" w:cs="Open Sans"/>
          <w:sz w:val="20"/>
        </w:rPr>
        <w:t xml:space="preserve">ikke har fått utbetalt tilgodehavende lønn og feriepenger. På denne bakgrunn bistår vi [medlemmet]. </w:t>
      </w:r>
    </w:p>
    <w:p w14:paraId="3F03689A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00D0A48E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Kravet gjelder lønn og feriepenger i perioden fra [dato] til [dato].</w:t>
      </w:r>
    </w:p>
    <w:p w14:paraId="5F458F6F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0A9C89D8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Etter mine beregninger utgjør kravet:</w:t>
      </w:r>
    </w:p>
    <w:p w14:paraId="3260CD5B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46B2E424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Lønn: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>kr.</w:t>
      </w:r>
    </w:p>
    <w:p w14:paraId="57E708E0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Feriepenger: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>kr.</w:t>
      </w:r>
    </w:p>
    <w:p w14:paraId="554C645F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6EB37909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Til sammen:</w:t>
      </w:r>
      <w:r w:rsidRPr="00BE1C7C">
        <w:rPr>
          <w:rFonts w:ascii="Open Sans" w:hAnsi="Open Sans" w:cs="Open Sans"/>
          <w:sz w:val="20"/>
        </w:rPr>
        <w:tab/>
      </w:r>
      <w:r w:rsidRPr="00BE1C7C">
        <w:rPr>
          <w:rFonts w:ascii="Open Sans" w:hAnsi="Open Sans" w:cs="Open Sans"/>
          <w:sz w:val="20"/>
        </w:rPr>
        <w:tab/>
        <w:t xml:space="preserve">kr. </w:t>
      </w:r>
    </w:p>
    <w:p w14:paraId="76373704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3F469242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 xml:space="preserve">Beløpet, med tillegg av rente </w:t>
      </w:r>
      <w:proofErr w:type="spellStart"/>
      <w:r w:rsidRPr="00BE1C7C">
        <w:rPr>
          <w:rFonts w:ascii="Open Sans" w:hAnsi="Open Sans" w:cs="Open Sans"/>
          <w:sz w:val="20"/>
        </w:rPr>
        <w:t>iht</w:t>
      </w:r>
      <w:proofErr w:type="spellEnd"/>
      <w:r w:rsidRPr="00BE1C7C">
        <w:rPr>
          <w:rFonts w:ascii="Open Sans" w:hAnsi="Open Sans" w:cs="Open Sans"/>
          <w:sz w:val="20"/>
        </w:rPr>
        <w:t xml:space="preserve"> forsinkelsesrenteloven § 3 første ledd første punktum fra forfallsdato og fram til betaling skjer, totalt </w:t>
      </w:r>
      <w:r w:rsidRPr="00BE1C7C">
        <w:rPr>
          <w:rFonts w:ascii="Open Sans" w:hAnsi="Open Sans" w:cs="Open Sans"/>
          <w:b/>
          <w:sz w:val="20"/>
        </w:rPr>
        <w:t xml:space="preserve">kr       </w:t>
      </w:r>
      <w:r w:rsidRPr="00BE1C7C">
        <w:rPr>
          <w:rFonts w:ascii="Open Sans" w:hAnsi="Open Sans" w:cs="Open Sans"/>
          <w:sz w:val="20"/>
        </w:rPr>
        <w:t xml:space="preserve">bes utbetalt til [medlemmet] sin bankkonto nr. [kontonummer] </w:t>
      </w:r>
      <w:r w:rsidRPr="00BE1C7C">
        <w:rPr>
          <w:rFonts w:ascii="Open Sans" w:hAnsi="Open Sans" w:cs="Open Sans"/>
          <w:sz w:val="20"/>
          <w:u w:val="single"/>
        </w:rPr>
        <w:t>innen 2 – to – uker</w:t>
      </w:r>
      <w:r w:rsidRPr="00BE1C7C">
        <w:rPr>
          <w:rFonts w:ascii="Open Sans" w:hAnsi="Open Sans" w:cs="Open Sans"/>
          <w:sz w:val="20"/>
        </w:rPr>
        <w:t>.</w:t>
      </w:r>
    </w:p>
    <w:p w14:paraId="1165C6EB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088CF027" w14:textId="77777777" w:rsidR="00604FF3" w:rsidRPr="00BE1C7C" w:rsidRDefault="004E2980" w:rsidP="00604FF3">
      <w:pPr>
        <w:rPr>
          <w:rFonts w:ascii="Open Sans" w:hAnsi="Open Sans" w:cs="Open Sans"/>
          <w:sz w:val="20"/>
        </w:rPr>
      </w:pPr>
      <w:r w:rsidRPr="00BE1C7C">
        <w:rPr>
          <w:rFonts w:ascii="Open Sans" w:hAnsi="Open Sans" w:cs="Open Sans"/>
          <w:sz w:val="20"/>
        </w:rPr>
        <w:t>Dersom tilgodehavende lønn og feriepenger ikke er mottatt innen fastsatt frist, vil vi vurdere å kreve forkynt konkursvarsel, som gir grunnlag for å fremme konkursbegjæring til tingretten, jf. konkursloven § 63. Alternativt vil vi parallelt også begjære tvangsinndrivelse av kravet, jf. tvangsfullbyrdelsesloven § 7-2 bokstav f og §§ 7-5 flg.</w:t>
      </w:r>
    </w:p>
    <w:p w14:paraId="21E5C649" w14:textId="77777777" w:rsidR="00604FF3" w:rsidRPr="00BE1C7C" w:rsidRDefault="007B4EF5" w:rsidP="00604FF3">
      <w:pPr>
        <w:rPr>
          <w:rFonts w:ascii="Open Sans" w:hAnsi="Open Sans" w:cs="Open Sans"/>
          <w:sz w:val="20"/>
        </w:rPr>
      </w:pPr>
    </w:p>
    <w:p w14:paraId="06F4A841" w14:textId="77777777" w:rsidR="00604FF3" w:rsidRPr="00BE1C7C" w:rsidRDefault="004E2980" w:rsidP="00604FF3">
      <w:pPr>
        <w:rPr>
          <w:rFonts w:ascii="Open Sans" w:hAnsi="Open Sans" w:cs="Open Sans"/>
          <w:sz w:val="20"/>
          <w:lang w:val="nn-NO"/>
        </w:rPr>
      </w:pPr>
      <w:r w:rsidRPr="00BE1C7C">
        <w:rPr>
          <w:rFonts w:ascii="Open Sans" w:hAnsi="Open Sans" w:cs="Open Sans"/>
          <w:sz w:val="20"/>
        </w:rPr>
        <w:t xml:space="preserve">Dette påkravet anses også for å være søksmålsvarsel, jf. </w:t>
      </w:r>
      <w:proofErr w:type="spellStart"/>
      <w:r w:rsidRPr="00BE1C7C">
        <w:rPr>
          <w:rFonts w:ascii="Open Sans" w:hAnsi="Open Sans" w:cs="Open Sans"/>
          <w:sz w:val="20"/>
        </w:rPr>
        <w:t>tvl</w:t>
      </w:r>
      <w:proofErr w:type="spellEnd"/>
      <w:r w:rsidRPr="00BE1C7C">
        <w:rPr>
          <w:rFonts w:ascii="Open Sans" w:hAnsi="Open Sans" w:cs="Open Sans"/>
          <w:sz w:val="20"/>
        </w:rPr>
        <w:t xml:space="preserve">. </w:t>
      </w:r>
      <w:r w:rsidRPr="00BE1C7C">
        <w:rPr>
          <w:rFonts w:ascii="Open Sans" w:hAnsi="Open Sans" w:cs="Open Sans"/>
          <w:sz w:val="20"/>
          <w:lang w:val="nn-NO"/>
        </w:rPr>
        <w:t>§ 5-2, jf. § 6-3.</w:t>
      </w:r>
    </w:p>
    <w:p w14:paraId="72E76EE5" w14:textId="77777777" w:rsidR="00604FF3" w:rsidRPr="00BE1C7C" w:rsidRDefault="007B4EF5" w:rsidP="00604FF3">
      <w:pPr>
        <w:rPr>
          <w:rFonts w:ascii="Open Sans" w:hAnsi="Open Sans" w:cs="Open Sans"/>
          <w:sz w:val="20"/>
          <w:lang w:val="nn-NO"/>
        </w:rPr>
      </w:pPr>
    </w:p>
    <w:p w14:paraId="33964A9E" w14:textId="77777777" w:rsidR="00604FF3" w:rsidRPr="00BE1C7C" w:rsidRDefault="007B4EF5" w:rsidP="00604FF3">
      <w:pPr>
        <w:rPr>
          <w:rFonts w:ascii="Open Sans" w:hAnsi="Open Sans" w:cs="Open Sans"/>
          <w:sz w:val="20"/>
          <w:lang w:val="nn-NO"/>
        </w:rPr>
      </w:pPr>
    </w:p>
    <w:p w14:paraId="27B959F4" w14:textId="77777777" w:rsidR="00604FF3" w:rsidRPr="00BE1C7C" w:rsidRDefault="004E2980" w:rsidP="00604FF3">
      <w:pPr>
        <w:rPr>
          <w:rFonts w:ascii="Open Sans" w:hAnsi="Open Sans" w:cs="Open Sans"/>
          <w:sz w:val="20"/>
          <w:lang w:val="nn-NO"/>
        </w:rPr>
      </w:pPr>
      <w:r w:rsidRPr="00BE1C7C">
        <w:rPr>
          <w:rFonts w:ascii="Open Sans" w:hAnsi="Open Sans" w:cs="Open Sans"/>
          <w:sz w:val="20"/>
          <w:lang w:val="nn-NO"/>
        </w:rPr>
        <w:t xml:space="preserve">Med </w:t>
      </w:r>
      <w:proofErr w:type="spellStart"/>
      <w:r w:rsidRPr="00BE1C7C">
        <w:rPr>
          <w:rFonts w:ascii="Open Sans" w:hAnsi="Open Sans" w:cs="Open Sans"/>
          <w:sz w:val="20"/>
          <w:lang w:val="nn-NO"/>
        </w:rPr>
        <w:t>vennlig</w:t>
      </w:r>
      <w:proofErr w:type="spellEnd"/>
      <w:r w:rsidRPr="00BE1C7C">
        <w:rPr>
          <w:rFonts w:ascii="Open Sans" w:hAnsi="Open Sans" w:cs="Open Sans"/>
          <w:sz w:val="20"/>
          <w:lang w:val="nn-NO"/>
        </w:rPr>
        <w:t xml:space="preserve"> </w:t>
      </w:r>
      <w:proofErr w:type="spellStart"/>
      <w:r w:rsidRPr="00BE1C7C">
        <w:rPr>
          <w:rFonts w:ascii="Open Sans" w:hAnsi="Open Sans" w:cs="Open Sans"/>
          <w:sz w:val="20"/>
          <w:lang w:val="nn-NO"/>
        </w:rPr>
        <w:t>hilsen</w:t>
      </w:r>
      <w:proofErr w:type="spellEnd"/>
    </w:p>
    <w:p w14:paraId="0CBCB538" w14:textId="77777777" w:rsidR="00604FF3" w:rsidRPr="00BE1C7C" w:rsidRDefault="007B4EF5" w:rsidP="00604FF3">
      <w:pPr>
        <w:rPr>
          <w:rFonts w:ascii="Open Sans" w:hAnsi="Open Sans" w:cs="Open Sans"/>
          <w:sz w:val="20"/>
          <w:lang w:val="nn-NO"/>
        </w:rPr>
      </w:pPr>
    </w:p>
    <w:p w14:paraId="3E80D513" w14:textId="77777777" w:rsidR="00604FF3" w:rsidRPr="00BE1C7C" w:rsidRDefault="004E2980" w:rsidP="00604FF3">
      <w:pPr>
        <w:rPr>
          <w:rFonts w:ascii="Open Sans" w:hAnsi="Open Sans" w:cs="Open Sans"/>
          <w:sz w:val="20"/>
          <w:lang w:val="nn-NO"/>
        </w:rPr>
      </w:pPr>
      <w:r w:rsidRPr="00BE1C7C">
        <w:rPr>
          <w:rFonts w:ascii="Open Sans" w:hAnsi="Open Sans" w:cs="Open Sans"/>
          <w:sz w:val="20"/>
          <w:lang w:val="nn-NO"/>
        </w:rPr>
        <w:t>………………………….</w:t>
      </w:r>
      <w:bookmarkStart w:id="0" w:name="_GoBack"/>
      <w:bookmarkEnd w:id="0"/>
    </w:p>
    <w:sectPr w:rsidR="00604FF3" w:rsidRPr="00BE1C7C" w:rsidSect="00604FF3">
      <w:headerReference w:type="even" r:id="rId11"/>
      <w:headerReference w:type="default" r:id="rId12"/>
      <w:headerReference w:type="first" r:id="rId13"/>
      <w:pgSz w:w="11906" w:h="16838"/>
      <w:pgMar w:top="709" w:right="1417" w:bottom="1560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95AD6" w14:textId="77777777" w:rsidR="007B4EF5" w:rsidRDefault="007B4EF5">
      <w:r>
        <w:separator/>
      </w:r>
    </w:p>
  </w:endnote>
  <w:endnote w:type="continuationSeparator" w:id="0">
    <w:p w14:paraId="27779FBF" w14:textId="77777777" w:rsidR="007B4EF5" w:rsidRDefault="007B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2BF43" w14:textId="77777777" w:rsidR="007B4EF5" w:rsidRDefault="007B4EF5">
      <w:r>
        <w:separator/>
      </w:r>
    </w:p>
  </w:footnote>
  <w:footnote w:type="continuationSeparator" w:id="0">
    <w:p w14:paraId="14F5645C" w14:textId="77777777" w:rsidR="007B4EF5" w:rsidRDefault="007B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0892D" w14:textId="77777777" w:rsidR="00666AC0" w:rsidRDefault="004E2980" w:rsidP="00604FF3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9</w:t>
    </w:r>
    <w:r>
      <w:rPr>
        <w:rStyle w:val="Sidetall"/>
      </w:rPr>
      <w:fldChar w:fldCharType="end"/>
    </w:r>
  </w:p>
  <w:p w14:paraId="305B70AC" w14:textId="77777777" w:rsidR="00666AC0" w:rsidRDefault="007B4EF5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2B6E" w14:textId="77777777" w:rsidR="00666AC0" w:rsidRDefault="007B4EF5">
    <w:pPr>
      <w:pStyle w:val="Topptekst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89D13" w14:textId="713D54AE" w:rsidR="00666AC0" w:rsidRDefault="007B4EF5">
    <w:pPr>
      <w:pStyle w:val="Topptekst"/>
    </w:pPr>
  </w:p>
  <w:p w14:paraId="3BBEB466" w14:textId="77777777" w:rsidR="00666AC0" w:rsidRDefault="007B4E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3FE2"/>
    <w:multiLevelType w:val="hybridMultilevel"/>
    <w:tmpl w:val="29E47CEC"/>
    <w:lvl w:ilvl="0" w:tplc="C158E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F668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C277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A6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E6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03E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BEC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47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017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47418"/>
    <w:multiLevelType w:val="hybridMultilevel"/>
    <w:tmpl w:val="22186CB2"/>
    <w:lvl w:ilvl="0" w:tplc="4F469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E69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B85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8C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F8FD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56E4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6E1B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01D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940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038C"/>
    <w:multiLevelType w:val="hybridMultilevel"/>
    <w:tmpl w:val="7AF81C82"/>
    <w:lvl w:ilvl="0" w:tplc="64C8E8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28F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A4F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0C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AA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3E94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745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2E7E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7C2F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B0A2C"/>
    <w:multiLevelType w:val="singleLevel"/>
    <w:tmpl w:val="F80A2DA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29055B41"/>
    <w:multiLevelType w:val="hybridMultilevel"/>
    <w:tmpl w:val="3106297C"/>
    <w:lvl w:ilvl="0" w:tplc="246CA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3A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A4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E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54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885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C2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AAF7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C37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6715"/>
    <w:multiLevelType w:val="singleLevel"/>
    <w:tmpl w:val="0414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316AE4"/>
    <w:multiLevelType w:val="hybridMultilevel"/>
    <w:tmpl w:val="1652BD54"/>
    <w:lvl w:ilvl="0" w:tplc="41389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A4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F43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1AF3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C2C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222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A0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230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DEE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05467"/>
    <w:multiLevelType w:val="hybridMultilevel"/>
    <w:tmpl w:val="10D649C8"/>
    <w:lvl w:ilvl="0" w:tplc="2FE0F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E9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129A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E3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41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F23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7CE8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3EF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EA2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12362"/>
    <w:multiLevelType w:val="hybridMultilevel"/>
    <w:tmpl w:val="33DE5DE2"/>
    <w:lvl w:ilvl="0" w:tplc="C5B44402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50F8C614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A010174C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33B02E9A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DA8D318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CB040154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3732F8EC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C76C9F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C722EF78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3CE02AC0"/>
    <w:multiLevelType w:val="multilevel"/>
    <w:tmpl w:val="3D927A8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440E0EAB"/>
    <w:multiLevelType w:val="multilevel"/>
    <w:tmpl w:val="C1B4A7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4D0B02"/>
    <w:multiLevelType w:val="hybridMultilevel"/>
    <w:tmpl w:val="A434D530"/>
    <w:lvl w:ilvl="0" w:tplc="88C8F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A99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46E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83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CAE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BE16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E05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E5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65899"/>
    <w:multiLevelType w:val="multilevel"/>
    <w:tmpl w:val="DFA660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E8E5D33"/>
    <w:multiLevelType w:val="hybridMultilevel"/>
    <w:tmpl w:val="94D2D8C8"/>
    <w:lvl w:ilvl="0" w:tplc="D21C1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45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A0A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6A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67C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B0C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27A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A9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387E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E6705"/>
    <w:multiLevelType w:val="multilevel"/>
    <w:tmpl w:val="D5EAF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AA37888"/>
    <w:multiLevelType w:val="multilevel"/>
    <w:tmpl w:val="83FE42E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B714953"/>
    <w:multiLevelType w:val="hybridMultilevel"/>
    <w:tmpl w:val="2A685DB0"/>
    <w:lvl w:ilvl="0" w:tplc="5984B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06A8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426C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4FF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CC6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B4AF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E7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A00C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24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E7DED"/>
    <w:multiLevelType w:val="multilevel"/>
    <w:tmpl w:val="7828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206B49"/>
    <w:multiLevelType w:val="singleLevel"/>
    <w:tmpl w:val="5874E5D0"/>
    <w:lvl w:ilvl="0">
      <w:start w:val="2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9" w15:restartNumberingAfterBreak="0">
    <w:nsid w:val="68AD0DD6"/>
    <w:multiLevelType w:val="hybridMultilevel"/>
    <w:tmpl w:val="706084CE"/>
    <w:lvl w:ilvl="0" w:tplc="3A507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569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80AA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D65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697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8445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C6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30CF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9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7540D"/>
    <w:multiLevelType w:val="hybridMultilevel"/>
    <w:tmpl w:val="7818C514"/>
    <w:lvl w:ilvl="0" w:tplc="7E308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948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0D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E2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4F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44F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4AF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0018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CFE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C785F"/>
    <w:multiLevelType w:val="hybridMultilevel"/>
    <w:tmpl w:val="51769656"/>
    <w:lvl w:ilvl="0" w:tplc="224AE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7AB5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F2DF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4F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40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782C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01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6B1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E6A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7C4B"/>
    <w:multiLevelType w:val="multilevel"/>
    <w:tmpl w:val="06F8B21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3" w15:restartNumberingAfterBreak="0">
    <w:nsid w:val="71C96EFF"/>
    <w:multiLevelType w:val="multilevel"/>
    <w:tmpl w:val="1D5A8A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4291533"/>
    <w:multiLevelType w:val="multilevel"/>
    <w:tmpl w:val="AA0E4938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25" w15:restartNumberingAfterBreak="0">
    <w:nsid w:val="7A585976"/>
    <w:multiLevelType w:val="hybridMultilevel"/>
    <w:tmpl w:val="760C4220"/>
    <w:lvl w:ilvl="0" w:tplc="21924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F633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B269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D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CD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4A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018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40C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887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EA262F"/>
    <w:multiLevelType w:val="hybridMultilevel"/>
    <w:tmpl w:val="DB2CB5C0"/>
    <w:lvl w:ilvl="0" w:tplc="AA7CC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E22D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ED5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9644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02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E6E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41E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211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EE0C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C6241"/>
    <w:multiLevelType w:val="hybridMultilevel"/>
    <w:tmpl w:val="55E46E40"/>
    <w:lvl w:ilvl="0" w:tplc="9D3E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66E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4E8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05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CA0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78D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B2A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A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EE0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5"/>
  </w:num>
  <w:num w:numId="5">
    <w:abstractNumId w:val="3"/>
  </w:num>
  <w:num w:numId="6">
    <w:abstractNumId w:val="0"/>
  </w:num>
  <w:num w:numId="7">
    <w:abstractNumId w:val="24"/>
  </w:num>
  <w:num w:numId="8">
    <w:abstractNumId w:val="22"/>
  </w:num>
  <w:num w:numId="9">
    <w:abstractNumId w:val="9"/>
  </w:num>
  <w:num w:numId="10">
    <w:abstractNumId w:val="8"/>
  </w:num>
  <w:num w:numId="11">
    <w:abstractNumId w:val="12"/>
  </w:num>
  <w:num w:numId="12">
    <w:abstractNumId w:val="23"/>
  </w:num>
  <w:num w:numId="13">
    <w:abstractNumId w:val="14"/>
  </w:num>
  <w:num w:numId="14">
    <w:abstractNumId w:val="7"/>
  </w:num>
  <w:num w:numId="15">
    <w:abstractNumId w:val="2"/>
  </w:num>
  <w:num w:numId="16">
    <w:abstractNumId w:val="25"/>
  </w:num>
  <w:num w:numId="17">
    <w:abstractNumId w:val="13"/>
  </w:num>
  <w:num w:numId="18">
    <w:abstractNumId w:val="20"/>
  </w:num>
  <w:num w:numId="19">
    <w:abstractNumId w:val="16"/>
  </w:num>
  <w:num w:numId="20">
    <w:abstractNumId w:val="4"/>
  </w:num>
  <w:num w:numId="21">
    <w:abstractNumId w:val="26"/>
  </w:num>
  <w:num w:numId="22">
    <w:abstractNumId w:val="17"/>
  </w:num>
  <w:num w:numId="23">
    <w:abstractNumId w:val="6"/>
  </w:num>
  <w:num w:numId="24">
    <w:abstractNumId w:val="1"/>
  </w:num>
  <w:num w:numId="25">
    <w:abstractNumId w:val="27"/>
  </w:num>
  <w:num w:numId="26">
    <w:abstractNumId w:val="21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F2"/>
    <w:rsid w:val="000B29F2"/>
    <w:rsid w:val="00297863"/>
    <w:rsid w:val="004E2980"/>
    <w:rsid w:val="006E6696"/>
    <w:rsid w:val="007B4EF5"/>
    <w:rsid w:val="009A1B08"/>
    <w:rsid w:val="00FD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5083B"/>
  <w15:docId w15:val="{769CCD20-A195-47E4-825C-7F18755E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CF0"/>
    <w:rPr>
      <w:sz w:val="24"/>
    </w:rPr>
  </w:style>
  <w:style w:type="paragraph" w:styleId="Overskrift1">
    <w:name w:val="heading 1"/>
    <w:basedOn w:val="Normal"/>
    <w:next w:val="Normal"/>
    <w:qFormat/>
    <w:rsid w:val="00E83CF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E83CF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6E45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3E66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E83CF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83CF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E83CF0"/>
  </w:style>
  <w:style w:type="paragraph" w:styleId="Liste">
    <w:name w:val="List"/>
    <w:basedOn w:val="Normal"/>
    <w:rsid w:val="00E83CF0"/>
    <w:pPr>
      <w:ind w:left="283" w:hanging="283"/>
    </w:pPr>
  </w:style>
  <w:style w:type="paragraph" w:styleId="Liste2">
    <w:name w:val="List 2"/>
    <w:basedOn w:val="Normal"/>
    <w:rsid w:val="00E83CF0"/>
    <w:pPr>
      <w:ind w:left="566" w:hanging="283"/>
    </w:pPr>
  </w:style>
  <w:style w:type="paragraph" w:styleId="Liste3">
    <w:name w:val="List 3"/>
    <w:basedOn w:val="Normal"/>
    <w:rsid w:val="00E83CF0"/>
    <w:pPr>
      <w:ind w:left="849" w:hanging="283"/>
    </w:pPr>
  </w:style>
  <w:style w:type="paragraph" w:styleId="Liste-forts">
    <w:name w:val="List Continue"/>
    <w:basedOn w:val="Normal"/>
    <w:rsid w:val="00E83CF0"/>
    <w:pPr>
      <w:spacing w:after="120"/>
      <w:ind w:left="283"/>
    </w:pPr>
  </w:style>
  <w:style w:type="paragraph" w:styleId="Liste-forts2">
    <w:name w:val="List Continue 2"/>
    <w:basedOn w:val="Normal"/>
    <w:rsid w:val="00E83CF0"/>
    <w:pPr>
      <w:spacing w:after="120"/>
      <w:ind w:left="566"/>
    </w:pPr>
  </w:style>
  <w:style w:type="paragraph" w:styleId="Liste-forts3">
    <w:name w:val="List Continue 3"/>
    <w:basedOn w:val="Normal"/>
    <w:rsid w:val="00E83CF0"/>
    <w:pPr>
      <w:spacing w:after="120"/>
      <w:ind w:left="849"/>
    </w:pPr>
  </w:style>
  <w:style w:type="paragraph" w:styleId="Brdtekst">
    <w:name w:val="Body Text"/>
    <w:basedOn w:val="Normal"/>
    <w:rsid w:val="00E83CF0"/>
    <w:pPr>
      <w:spacing w:after="120"/>
    </w:pPr>
  </w:style>
  <w:style w:type="character" w:styleId="Hyperkobling">
    <w:name w:val="Hyperlink"/>
    <w:basedOn w:val="Standardskriftforavsnitt"/>
    <w:uiPriority w:val="99"/>
    <w:rsid w:val="00E83CF0"/>
    <w:rPr>
      <w:color w:val="0000FF"/>
      <w:u w:val="single"/>
    </w:rPr>
  </w:style>
  <w:style w:type="character" w:styleId="Fulgthyperkobling">
    <w:name w:val="FollowedHyperlink"/>
    <w:basedOn w:val="Standardskriftforavsnitt"/>
    <w:rsid w:val="00E83CF0"/>
    <w:rPr>
      <w:color w:val="800080"/>
      <w:u w:val="single"/>
    </w:rPr>
  </w:style>
  <w:style w:type="paragraph" w:styleId="Fotnotetekst">
    <w:name w:val="footnote text"/>
    <w:basedOn w:val="Normal"/>
    <w:link w:val="FotnotetekstTegn"/>
    <w:unhideWhenUsed/>
    <w:rsid w:val="00C24CF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rsid w:val="00C24CF7"/>
    <w:rPr>
      <w:rFonts w:asciiTheme="minorHAnsi" w:eastAsiaTheme="minorHAnsi" w:hAnsiTheme="minorHAnsi" w:cstheme="minorBidi"/>
      <w:lang w:eastAsia="en-US"/>
    </w:rPr>
  </w:style>
  <w:style w:type="paragraph" w:styleId="Bobletekst">
    <w:name w:val="Balloon Text"/>
    <w:basedOn w:val="Normal"/>
    <w:link w:val="BobletekstTegn"/>
    <w:rsid w:val="007440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440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7A53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skriftforavsnitt"/>
    <w:rsid w:val="000B7A53"/>
  </w:style>
  <w:style w:type="character" w:customStyle="1" w:styleId="Overskrift6Tegn">
    <w:name w:val="Overskrift 6 Tegn"/>
    <w:basedOn w:val="Standardskriftforavsnitt"/>
    <w:link w:val="Overskrift6"/>
    <w:semiHidden/>
    <w:rsid w:val="003E66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Konvoluttadresse">
    <w:name w:val="envelope address"/>
    <w:basedOn w:val="Normal"/>
    <w:uiPriority w:val="99"/>
    <w:rsid w:val="003E66E6"/>
    <w:pPr>
      <w:spacing w:line="280" w:lineRule="atLeast"/>
    </w:pPr>
    <w:rPr>
      <w:sz w:val="20"/>
      <w:szCs w:val="22"/>
      <w:lang w:eastAsia="en-US"/>
    </w:rPr>
  </w:style>
  <w:style w:type="table" w:styleId="Tabellrutenett">
    <w:name w:val="Table Grid"/>
    <w:basedOn w:val="Vanligtabell"/>
    <w:rsid w:val="00154DCF"/>
    <w:rPr>
      <w:rFonts w:asciiTheme="minorHAnsi" w:eastAsiaTheme="minorHAnsi" w:hAnsiTheme="minorHAnsi" w:cstheme="minorBidi"/>
      <w:sz w:val="22"/>
      <w:szCs w:val="22"/>
      <w:lang w:val="nn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E63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262D5B"/>
    <w:rPr>
      <w:sz w:val="24"/>
    </w:rPr>
  </w:style>
  <w:style w:type="character" w:styleId="Merknadsreferanse">
    <w:name w:val="annotation reference"/>
    <w:basedOn w:val="Standardskriftforavsnitt"/>
    <w:unhideWhenUsed/>
    <w:rsid w:val="00C52CA3"/>
    <w:rPr>
      <w:sz w:val="16"/>
      <w:szCs w:val="16"/>
    </w:rPr>
  </w:style>
  <w:style w:type="paragraph" w:styleId="Merknadstekst">
    <w:name w:val="annotation text"/>
    <w:basedOn w:val="Normal"/>
    <w:link w:val="MerknadstekstTegn"/>
    <w:unhideWhenUsed/>
    <w:rsid w:val="00C52CA3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C52CA3"/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C52CA3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C52CA3"/>
    <w:rPr>
      <w:b/>
      <w:bCs/>
    </w:rPr>
  </w:style>
  <w:style w:type="paragraph" w:customStyle="1" w:styleId="Heading">
    <w:name w:val="Heading"/>
    <w:basedOn w:val="Normal"/>
    <w:next w:val="Brdtekst"/>
    <w:qFormat/>
    <w:rsid w:val="005066D7"/>
    <w:pPr>
      <w:spacing w:after="240"/>
    </w:pPr>
    <w:rPr>
      <w:rFonts w:ascii="Arial" w:hAnsi="Arial"/>
      <w:b/>
      <w:caps/>
      <w:sz w:val="22"/>
    </w:rPr>
  </w:style>
  <w:style w:type="character" w:styleId="Fotnotereferanse">
    <w:name w:val="footnote reference"/>
    <w:semiHidden/>
    <w:unhideWhenUsed/>
    <w:rsid w:val="009432FD"/>
    <w:rPr>
      <w:vertAlign w:val="superscript"/>
    </w:rPr>
  </w:style>
  <w:style w:type="character" w:customStyle="1" w:styleId="Overskrift3Tegn">
    <w:name w:val="Overskrift 3 Tegn"/>
    <w:basedOn w:val="Standardskriftforavsnitt"/>
    <w:link w:val="Overskrift3"/>
    <w:semiHidden/>
    <w:rsid w:val="006E45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A44F9B"/>
    <w:rPr>
      <w:sz w:val="24"/>
    </w:rPr>
  </w:style>
  <w:style w:type="character" w:styleId="Plassholdertekst">
    <w:name w:val="Placeholder Text"/>
    <w:basedOn w:val="Standardskriftforavsnitt"/>
    <w:uiPriority w:val="99"/>
    <w:semiHidden/>
    <w:rsid w:val="00F36E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4D589DA08F614CB9B838FBC84E468B" ma:contentTypeVersion="16" ma:contentTypeDescription="Opprett et nytt dokument." ma:contentTypeScope="" ma:versionID="d42becb9e1650c2f6e8911704bb184b3">
  <xsd:schema xmlns:xsd="http://www.w3.org/2001/XMLSchema" xmlns:xs="http://www.w3.org/2001/XMLSchema" xmlns:p="http://schemas.microsoft.com/office/2006/metadata/properties" xmlns:ns2="bf8c065a-d123-4874-b82a-6246d958c85c" xmlns:ns3="7244956d-47d7-48d2-906a-4d22e55ceac6" targetNamespace="http://schemas.microsoft.com/office/2006/metadata/properties" ma:root="true" ma:fieldsID="a8be871eb28df93071e226bf61e1dd09" ns2:_="" ns3:_="">
    <xsd:import namespace="bf8c065a-d123-4874-b82a-6246d958c85c"/>
    <xsd:import namespace="7244956d-47d7-48d2-906a-4d22e55ce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alnavnAdvisor" minOccurs="0"/>
                <xsd:element ref="ns2:Opprinnelse" minOccurs="0"/>
                <xsd:element ref="ns2:lmig" minOccurs="0"/>
                <xsd:element ref="ns2:jydd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c065a-d123-4874-b82a-6246d958c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alnavnAdvisor" ma:index="16" nillable="true" ma:displayName="Malnavn Advisor" ma:format="Dropdown" ma:internalName="MalnavnAdvisor">
      <xsd:simpleType>
        <xsd:restriction base="dms:Text">
          <xsd:maxLength value="255"/>
        </xsd:restriction>
      </xsd:simpleType>
    </xsd:element>
    <xsd:element name="Opprinnelse" ma:index="17" nillable="true" ma:displayName="Opprinnelse" ma:format="Dropdown" ma:internalName="Opprinnelse">
      <xsd:simpleType>
        <xsd:restriction base="dms:Text">
          <xsd:maxLength value="255"/>
        </xsd:restriction>
      </xsd:simpleType>
    </xsd:element>
    <xsd:element name="lmig" ma:index="18" nillable="true" ma:displayName="Maltype" ma:format="Dropdown" ma:internalName="lmig">
      <xsd:simpleType>
        <xsd:restriction base="dms:Text">
          <xsd:maxLength value="255"/>
        </xsd:restriction>
      </xsd:simpleType>
    </xsd:element>
    <xsd:element name="jydd" ma:index="19" nillable="true" ma:displayName="Brukes hvor" ma:format="Dropdown" ma:internalName="jydd">
      <xsd:simpleType>
        <xsd:restriction base="dms:Text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4956d-47d7-48d2-906a-4d22e55ce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ysero:Sysero xmlns:Sysero="http://www.uclogic.com">
  <ChoiceDependentSimple xmlns="Sysero" xmlns:ns1="Sysero" ns1:ID="Sysero_1cc280ff-f30a-4553-9bd1-41f5478a2302" ns1:FieldName="TextField97" ns1:ParentSectionGUID="">
    <Mappings xmlns="">
      <Mapping Value="Delt omsorg" Text="Delt omsorg"/>
      <Mapping Value="Enslig" Text="Enslig"/>
      <Mapping Value="Enslig forsørger" Text="Enslig forsørger"/>
      <Mapping Value="Gift" Text="Gift"/>
      <Mapping Value="Samboer" Text="Samboer"/>
    </Mappings>
  </ChoiceDependentSimple>
  <NumberField xmlns="Sysero" xmlns:ns1="Sysero" ns1:ID="Sysero_50f04735-0ae9-4d8d-a43e-de15560c6714" ns1:DatabaseValue="NumberField7" ns1:FormatTag="[!DIGITS!]"/>
  <ChoiceDependentSimple xmlns="Sysero" xmlns:ns1="Sysero" ns1:ID="Sysero_b965a8dc-5764-4057-8c54-694768068374" ns1:FieldName="TextField148" ns1:ParentSectionGUID="">
    <Mappings xmlns="">
      <Mapping Value="ANS" Text="ANS"/>
      <Mapping Value="AS" Text="AS"/>
      <Mapping Value="DA" Text="DA"/>
      <Mapping Value="Personlig næringsdrivende" Text="Personlig næringsdrivende"/>
    </Mappings>
  </ChoiceDependentSimple>
  <ChoiceDependentSimple xmlns="Sysero" xmlns:ns1="Sysero" ns1:ID="Sysero_64b97bdd-4cc4-420d-ba8d-27d78bc15b69" ns1:FieldName="CompanyID" ns1:ParentSectionGUID="">
    <Mappings xmlns=""/>
  </ChoiceDependentSimple>
  <ChoiceDependentSimple xmlns="Sysero" xmlns:ns1="Sysero" ns1:ID="Sysero_cbcb2673-d782-42e6-b278-cc5c976e441d" ns1:FieldName="TextField19" ns1:ParentSectionGUID="">
    <Mappings xmlns="">
      <Mapping Value="Ny" Text="Ny"/>
      <Mapping Value="Under behandling" Text="Under behandling"/>
      <Mapping Value="Godkjent" Text="Godkjent"/>
      <Mapping Value="Avvist" Text="Avvist"/>
    </Mappings>
  </ChoiceDependentSimple>
</Sysero:Sysero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ydd xmlns="bf8c065a-d123-4874-b82a-6246d958c85c" xsi:nil="true"/>
    <lmig xmlns="bf8c065a-d123-4874-b82a-6246d958c85c" xsi:nil="true"/>
    <Opprinnelse xmlns="bf8c065a-d123-4874-b82a-6246d958c85c" xsi:nil="true"/>
    <MalnavnAdvisor xmlns="bf8c065a-d123-4874-b82a-6246d958c85c" xsi:nil="true"/>
  </documentManagement>
</p:properties>
</file>

<file path=customXml/itemProps1.xml><?xml version="1.0" encoding="utf-8"?>
<ds:datastoreItem xmlns:ds="http://schemas.openxmlformats.org/officeDocument/2006/customXml" ds:itemID="{8D0E296F-7751-4219-AD13-9A38945633CD}"/>
</file>

<file path=customXml/itemProps2.xml><?xml version="1.0" encoding="utf-8"?>
<ds:datastoreItem xmlns:ds="http://schemas.openxmlformats.org/officeDocument/2006/customXml" ds:itemID="{759C2569-C104-451B-B6CD-446F4FCCF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3D2E4-18C1-4F7F-8ED3-7F98C15CEA74}">
  <ds:schemaRefs>
    <ds:schemaRef ds:uri="http://www.uclogic.com"/>
    <ds:schemaRef ds:uri="Sysero"/>
    <ds:schemaRef ds:uri=""/>
  </ds:schemaRefs>
</ds:datastoreItem>
</file>

<file path=customXml/itemProps4.xml><?xml version="1.0" encoding="utf-8"?>
<ds:datastoreItem xmlns:ds="http://schemas.openxmlformats.org/officeDocument/2006/customXml" ds:itemID="{4FA6C55C-20F0-4F29-AE89-D238FC1CE607}">
  <ds:schemaRefs>
    <ds:schemaRef ds:uri="http://schemas.microsoft.com/office/2006/metadata/properties"/>
    <ds:schemaRef ds:uri="http://schemas.microsoft.com/office/infopath/2007/PartnerControls"/>
    <ds:schemaRef ds:uri="bf8c065a-d123-4874-b82a-6246d958c8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Johansen</dc:creator>
  <cp:lastModifiedBy>Karoline Elisabeth Nordvik</cp:lastModifiedBy>
  <cp:revision>2</cp:revision>
  <cp:lastPrinted>2019-01-10T11:09:00Z</cp:lastPrinted>
  <dcterms:created xsi:type="dcterms:W3CDTF">2019-11-07T14:51:00Z</dcterms:created>
  <dcterms:modified xsi:type="dcterms:W3CDTF">2019-11-07T14:51:00Z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minCoGUID">
    <vt:lpwstr>49000B4D-45BC-4A85-8BE8-C1FA4AA72C21</vt:lpwstr>
  </property>
  <property fmtid="{D5CDD505-2E9C-101B-9397-08002B2CF9AE}" pid="3" name="Assembled">
    <vt:lpwstr>1</vt:lpwstr>
  </property>
  <property fmtid="{D5CDD505-2E9C-101B-9397-08002B2CF9AE}" pid="4" name="BlockBrowserOpen">
    <vt:lpwstr>1</vt:lpwstr>
  </property>
  <property fmtid="{D5CDD505-2E9C-101B-9397-08002B2CF9AE}" pid="5" name="CompanyID">
    <vt:lpwstr>42</vt:lpwstr>
  </property>
  <property fmtid="{D5CDD505-2E9C-101B-9397-08002B2CF9AE}" pid="6" name="InitialHideMarkup">
    <vt:lpwstr>true</vt:lpwstr>
  </property>
  <property fmtid="{D5CDD505-2E9C-101B-9397-08002B2CF9AE}" pid="7" name="SyseroAssembledApplicationID">
    <vt:lpwstr>4</vt:lpwstr>
  </property>
  <property fmtid="{D5CDD505-2E9C-101B-9397-08002B2CF9AE}" pid="8" name="SyseroID">
    <vt:lpwstr>14</vt:lpwstr>
  </property>
  <property fmtid="{D5CDD505-2E9C-101B-9397-08002B2CF9AE}" pid="9" name="ContentTypeId">
    <vt:lpwstr>0x0101007B4D589DA08F614CB9B838FBC84E468B</vt:lpwstr>
  </property>
</Properties>
</file>